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99" w:rsidRPr="00AC507E" w:rsidRDefault="00B37847" w:rsidP="00AC507E">
      <w:pPr>
        <w:pStyle w:val="a7"/>
        <w:spacing w:line="36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2E99" w:rsidRPr="00AC507E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Очень рада сегодня всех вас видеть. Хочу представить вашему вниманию </w:t>
      </w:r>
      <w:r w:rsidR="00EB304F">
        <w:rPr>
          <w:rFonts w:ascii="Times New Roman" w:hAnsi="Times New Roman" w:cs="Times New Roman"/>
          <w:sz w:val="28"/>
          <w:szCs w:val="28"/>
        </w:rPr>
        <w:t xml:space="preserve">мой методический семинар </w:t>
      </w:r>
      <w:r w:rsidR="00AD2E99" w:rsidRPr="00AC507E">
        <w:rPr>
          <w:rFonts w:ascii="Times New Roman" w:hAnsi="Times New Roman" w:cs="Times New Roman"/>
          <w:sz w:val="28"/>
          <w:szCs w:val="28"/>
        </w:rPr>
        <w:t>на тему: «</w:t>
      </w:r>
      <w:r w:rsidR="00AD2E99" w:rsidRPr="00AC507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Применение педагогических технологий на уроках в начальной школе как средство повышения качества обучения».</w:t>
      </w:r>
    </w:p>
    <w:p w:rsidR="00AD2E99" w:rsidRPr="00AC507E" w:rsidRDefault="00B37847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D2E99" w:rsidRPr="00AC50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 моего выступления: </w:t>
      </w:r>
      <w:r w:rsidR="00AD2E99" w:rsidRPr="00AC507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показать целесообразность применения </w:t>
      </w:r>
      <w:r w:rsidR="00AD2E99" w:rsidRPr="00AC507E">
        <w:rPr>
          <w:rFonts w:ascii="Times New Roman" w:hAnsi="Times New Roman" w:cs="Times New Roman"/>
          <w:sz w:val="28"/>
          <w:szCs w:val="28"/>
          <w:lang w:eastAsia="ru-RU"/>
        </w:rPr>
        <w:t>современных  образовательных технологий для достижения образовательных результатов.</w:t>
      </w:r>
    </w:p>
    <w:p w:rsidR="00AB571B" w:rsidRDefault="00B37847" w:rsidP="00AC507E">
      <w:pPr>
        <w:pStyle w:val="a7"/>
        <w:spacing w:line="36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</w:t>
      </w:r>
      <w:r w:rsidR="00AD2E99" w:rsidRPr="00AC507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Начальная школа – фундамент</w:t>
      </w:r>
      <w:r w:rsidR="00AD2E99" w:rsidRPr="00AC50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от качества которого зависит дальнейшее обучение ребенка. И это налагает особую ответственность на учителя, основной задачей которого является </w:t>
      </w:r>
      <w:r w:rsidR="00AD2E99" w:rsidRPr="00AC507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научить ребенка работать </w:t>
      </w:r>
      <w:r w:rsidR="00B81F83" w:rsidRPr="00AC507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 информацией, научить учиться</w:t>
      </w:r>
      <w:r w:rsidR="00AB571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732291" w:rsidRPr="00AC507E" w:rsidRDefault="00B37847" w:rsidP="00AC507E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732291" w:rsidRPr="00AC507E">
        <w:rPr>
          <w:rFonts w:ascii="Times New Roman" w:hAnsi="Times New Roman" w:cs="Times New Roman"/>
          <w:sz w:val="28"/>
          <w:szCs w:val="28"/>
          <w:lang w:eastAsia="ru-RU"/>
        </w:rPr>
        <w:t xml:space="preserve">Всё чаще мы начинаем сталкиваться с проблемой, </w:t>
      </w:r>
      <w:r w:rsidR="00732291" w:rsidRPr="00AC50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современные дети не хотят учиться. </w:t>
      </w:r>
      <w:r w:rsidR="00732291" w:rsidRPr="00AC507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У них отсутствует мотивация: </w:t>
      </w:r>
      <w:r w:rsidR="00732291" w:rsidRPr="00AC507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зачем хорошо учиться? </w:t>
      </w:r>
      <w:r w:rsidR="00732291" w:rsidRPr="00AC5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Дети, видя по телевидению, читая в интернете и слушая разговоры взрослых, раз за разом убеждаются, что:</w:t>
      </w:r>
    </w:p>
    <w:p w:rsidR="00732291" w:rsidRPr="00AC507E" w:rsidRDefault="00B37847" w:rsidP="00AC507E">
      <w:pPr>
        <w:pStyle w:val="a7"/>
        <w:spacing w:line="360" w:lineRule="auto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</w:t>
      </w:r>
      <w:r w:rsidR="00732291" w:rsidRPr="00AC507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Хорошая учеба не есть залог успеха в жизни</w:t>
      </w:r>
      <w:r w:rsidR="00732291" w:rsidRPr="00AC507E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: можно и в институт поступить, и должность хорошую получить без "особого напряга". Так зачем же хорошо учиться?</w:t>
      </w:r>
    </w:p>
    <w:p w:rsidR="00732291" w:rsidRPr="00AC507E" w:rsidRDefault="00B37847" w:rsidP="00AC507E">
      <w:pPr>
        <w:pStyle w:val="a7"/>
        <w:spacing w:line="360" w:lineRule="auto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</w:t>
      </w:r>
      <w:r w:rsidR="00732291" w:rsidRPr="00AC507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Многие предметы — "лишние", "ненужные</w:t>
      </w:r>
      <w:r w:rsidR="00732291" w:rsidRPr="00AC507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732291" w:rsidRPr="00AC5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32291" w:rsidRPr="00AC507E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Обучаясь в школе, дети изучают множество предметов: и математику с русским языком, и ОБЖ, и основы светской этики, и биологию, и химию и т.д. Многие дети и их родители уверены: "Эти предметы не нужны": "Я буду парикмахером / журналистом — и мне не нужна математика с ее логарифмами и производными".</w:t>
      </w:r>
    </w:p>
    <w:p w:rsidR="00732291" w:rsidRPr="00AC507E" w:rsidRDefault="00B37847" w:rsidP="00AC507E">
      <w:pPr>
        <w:pStyle w:val="a7"/>
        <w:spacing w:line="360" w:lineRule="auto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</w:t>
      </w:r>
      <w:r w:rsidR="00732291" w:rsidRPr="00AC507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Отсутствие связи предмета с реальной жизнью</w:t>
      </w:r>
      <w:r w:rsidR="00732291" w:rsidRPr="00AC507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732291" w:rsidRPr="00AC507E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учебники примеров из жизни не содержат, а учителя не всегда могут хорошо и доходчиво объяснить эту связь, привести примеры. Вот и получается, что школьные знания, по мнению учеников, опять же никогда в жизни не пригодятся.</w:t>
      </w:r>
    </w:p>
    <w:p w:rsidR="00AD2E99" w:rsidRPr="00AC507E" w:rsidRDefault="00AD2E99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2291" w:rsidRPr="00AC507E" w:rsidRDefault="00B37847" w:rsidP="00AC507E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   </w:t>
      </w:r>
      <w:r w:rsidR="00732291" w:rsidRPr="00AC507E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Поэтому, первоочередной задачей</w:t>
      </w:r>
      <w:r w:rsidR="00732291" w:rsidRPr="00AC5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учителя является </w:t>
      </w:r>
      <w:r w:rsidR="00732291" w:rsidRPr="00AC507E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формирование положительной мотивации к учению. </w:t>
      </w:r>
      <w:r w:rsidR="00732291" w:rsidRPr="00AC50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Учитель должен помочь ребенку осознать,  что успеваемость в школе — это его будущее.</w:t>
      </w:r>
    </w:p>
    <w:p w:rsidR="00732291" w:rsidRPr="00AC507E" w:rsidRDefault="00732291" w:rsidP="00AC507E">
      <w:pPr>
        <w:pStyle w:val="a7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32291" w:rsidRPr="00AC507E" w:rsidRDefault="00B37847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/>
          <w:b/>
          <w:i/>
          <w:sz w:val="28"/>
          <w:szCs w:val="28"/>
        </w:rPr>
        <w:t xml:space="preserve">  </w:t>
      </w:r>
      <w:r w:rsidR="00732291" w:rsidRPr="00AC507E">
        <w:rPr>
          <w:rStyle w:val="c1"/>
          <w:rFonts w:ascii="Times New Roman" w:hAnsi="Times New Roman"/>
          <w:b/>
          <w:i/>
          <w:sz w:val="28"/>
          <w:szCs w:val="28"/>
        </w:rPr>
        <w:t> </w:t>
      </w:r>
      <w:r w:rsidR="00732291" w:rsidRPr="00AC507E">
        <w:rPr>
          <w:rFonts w:ascii="Times New Roman" w:hAnsi="Times New Roman" w:cs="Times New Roman"/>
          <w:sz w:val="28"/>
          <w:szCs w:val="28"/>
        </w:rPr>
        <w:t>Как вы думаете, что помогает учителю сделать урок увлекательным путешествием в мир знаний?</w:t>
      </w:r>
    </w:p>
    <w:p w:rsidR="00732291" w:rsidRPr="00AC507E" w:rsidRDefault="00732291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07E">
        <w:rPr>
          <w:rFonts w:ascii="Times New Roman" w:hAnsi="Times New Roman" w:cs="Times New Roman"/>
          <w:sz w:val="28"/>
          <w:szCs w:val="28"/>
        </w:rPr>
        <w:t>(Применение учителем современных методов обучения и современных технологий)</w:t>
      </w:r>
    </w:p>
    <w:p w:rsidR="00732291" w:rsidRPr="00AC507E" w:rsidRDefault="00B37847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2291" w:rsidRPr="00AC507E">
        <w:rPr>
          <w:rFonts w:ascii="Times New Roman" w:hAnsi="Times New Roman" w:cs="Times New Roman"/>
          <w:sz w:val="28"/>
          <w:szCs w:val="28"/>
        </w:rPr>
        <w:t xml:space="preserve">Что такое технология? </w:t>
      </w:r>
      <w:r w:rsidR="00732291" w:rsidRPr="00AC507E"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  <w:r w:rsidR="00732291" w:rsidRPr="00AC507E">
        <w:rPr>
          <w:rFonts w:ascii="Times New Roman" w:hAnsi="Times New Roman" w:cs="Times New Roman"/>
          <w:sz w:val="28"/>
          <w:szCs w:val="28"/>
        </w:rPr>
        <w:t>- от греческих слов technо (искусство, ремесло, н</w:t>
      </w:r>
      <w:r w:rsidR="003F58B6" w:rsidRPr="00AC507E">
        <w:rPr>
          <w:rFonts w:ascii="Times New Roman" w:hAnsi="Times New Roman" w:cs="Times New Roman"/>
          <w:sz w:val="28"/>
          <w:szCs w:val="28"/>
        </w:rPr>
        <w:t>аука) и logos (понятие, учение) - наука об учении, о мастерстве.</w:t>
      </w:r>
    </w:p>
    <w:p w:rsidR="00B37847" w:rsidRDefault="003F58B6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07E">
        <w:rPr>
          <w:rFonts w:ascii="Times New Roman" w:hAnsi="Times New Roman" w:cs="Times New Roman"/>
          <w:sz w:val="28"/>
          <w:szCs w:val="28"/>
        </w:rPr>
        <w:t xml:space="preserve">А сейчас я хочу рассказать о тех технологиях, которые я использую на своих уроках. </w:t>
      </w:r>
    </w:p>
    <w:p w:rsidR="00B37847" w:rsidRDefault="00B37847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58B6" w:rsidRPr="00AC507E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своей работе я чаще всего использую технологии проблемного обучения, проектную деятельность, игровые и здоровьесберегающие технологии.</w:t>
      </w:r>
    </w:p>
    <w:p w:rsidR="00BA5251" w:rsidRPr="00AC507E" w:rsidRDefault="00BA5251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4F85" w:rsidRPr="00AC507E" w:rsidRDefault="00FB611E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07E">
        <w:rPr>
          <w:rFonts w:ascii="Times New Roman" w:hAnsi="Times New Roman" w:cs="Times New Roman"/>
          <w:sz w:val="28"/>
          <w:szCs w:val="28"/>
        </w:rPr>
        <w:t xml:space="preserve">   </w:t>
      </w:r>
      <w:r w:rsidR="00A74F85" w:rsidRPr="00AC507E">
        <w:rPr>
          <w:rFonts w:ascii="Times New Roman" w:hAnsi="Times New Roman" w:cs="Times New Roman"/>
          <w:sz w:val="28"/>
          <w:szCs w:val="28"/>
        </w:rPr>
        <w:t xml:space="preserve">1. На любом современном уроке нельзя обойтись без технологии </w:t>
      </w:r>
      <w:r w:rsidR="00A74F85" w:rsidRPr="00AC507E">
        <w:rPr>
          <w:rFonts w:ascii="Times New Roman" w:hAnsi="Times New Roman" w:cs="Times New Roman"/>
          <w:b/>
          <w:sz w:val="28"/>
          <w:szCs w:val="28"/>
        </w:rPr>
        <w:t xml:space="preserve">проблемного обучения </w:t>
      </w:r>
      <w:r w:rsidR="00A74F85" w:rsidRPr="00AC507E">
        <w:rPr>
          <w:rFonts w:ascii="Times New Roman" w:hAnsi="Times New Roman" w:cs="Times New Roman"/>
          <w:sz w:val="28"/>
          <w:szCs w:val="28"/>
        </w:rPr>
        <w:t>или без его элементов. В чем его актуальность?</w:t>
      </w:r>
    </w:p>
    <w:p w:rsidR="00A74F85" w:rsidRPr="00AC507E" w:rsidRDefault="00A74F85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07E">
        <w:rPr>
          <w:rFonts w:ascii="Times New Roman" w:hAnsi="Times New Roman" w:cs="Times New Roman"/>
          <w:sz w:val="28"/>
          <w:szCs w:val="28"/>
        </w:rPr>
        <w:t>Актуальность данной технологии определяется развитием высокого уровня мотивации к учебной деятельности, активизации познавательных интересов учащихся, что становится возможным при разрешении возникающих противоречий, создании проблемных ситуаций на уроке.</w:t>
      </w:r>
    </w:p>
    <w:p w:rsidR="00A74F85" w:rsidRPr="00AC507E" w:rsidRDefault="005656E9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07E">
        <w:rPr>
          <w:rFonts w:ascii="Times New Roman" w:hAnsi="Times New Roman" w:cs="Times New Roman"/>
          <w:sz w:val="28"/>
          <w:szCs w:val="28"/>
        </w:rPr>
        <w:t>Именно с</w:t>
      </w:r>
      <w:r w:rsidR="00A74F85" w:rsidRPr="00AC507E">
        <w:rPr>
          <w:rFonts w:ascii="Times New Roman" w:hAnsi="Times New Roman" w:cs="Times New Roman"/>
          <w:sz w:val="28"/>
          <w:szCs w:val="28"/>
        </w:rPr>
        <w:t>оздание проблемных ситуаций на уроках - это один из способов развития творческого мышления младших школьников.</w:t>
      </w:r>
    </w:p>
    <w:p w:rsidR="00A74F85" w:rsidRPr="00AC507E" w:rsidRDefault="00A74F85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07E">
        <w:rPr>
          <w:rFonts w:ascii="Times New Roman" w:hAnsi="Times New Roman" w:cs="Times New Roman"/>
          <w:sz w:val="28"/>
          <w:szCs w:val="28"/>
        </w:rPr>
        <w:t>Методы проблемного обучения можно применять на уроках, создавая проблемную ситуацию на любом его этапе.</w:t>
      </w:r>
    </w:p>
    <w:p w:rsidR="00A74F85" w:rsidRPr="00AC507E" w:rsidRDefault="00A74F85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07E">
        <w:rPr>
          <w:rFonts w:ascii="Times New Roman" w:hAnsi="Times New Roman" w:cs="Times New Roman"/>
          <w:sz w:val="28"/>
          <w:szCs w:val="28"/>
        </w:rPr>
        <w:t>Например:</w:t>
      </w:r>
    </w:p>
    <w:p w:rsidR="006B746C" w:rsidRPr="00AC507E" w:rsidRDefault="00A74F85" w:rsidP="00AC507E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507E">
        <w:rPr>
          <w:rFonts w:ascii="Times New Roman" w:hAnsi="Times New Roman" w:cs="Times New Roman"/>
          <w:b/>
          <w:sz w:val="28"/>
          <w:szCs w:val="28"/>
          <w:u w:val="single"/>
        </w:rPr>
        <w:t>Определение темы урока</w:t>
      </w:r>
      <w:r w:rsidR="005656E9" w:rsidRPr="00AC507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656E9" w:rsidRPr="00AC507E" w:rsidRDefault="005656E9" w:rsidP="00AC507E">
      <w:pPr>
        <w:pStyle w:val="a7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C507E">
        <w:rPr>
          <w:rFonts w:ascii="Times New Roman" w:hAnsi="Times New Roman" w:cs="Times New Roman"/>
          <w:b/>
          <w:i/>
          <w:sz w:val="28"/>
          <w:szCs w:val="28"/>
        </w:rPr>
        <w:t>Урок русского языка во 2 классе «</w:t>
      </w:r>
      <w:r w:rsidRPr="00AC507E">
        <w:rPr>
          <w:rFonts w:ascii="Times New Roman" w:hAnsi="Times New Roman" w:cs="Times New Roman"/>
          <w:b/>
          <w:i/>
          <w:iCs/>
          <w:sz w:val="28"/>
          <w:szCs w:val="28"/>
        </w:rPr>
        <w:t>Буквы безударных гласных корня, которые надо запоминать</w:t>
      </w:r>
      <w:r w:rsidRPr="00AC507E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5656E9" w:rsidRPr="00AC507E" w:rsidRDefault="005656E9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07E">
        <w:rPr>
          <w:rFonts w:ascii="Times New Roman" w:hAnsi="Times New Roman" w:cs="Times New Roman"/>
          <w:sz w:val="28"/>
          <w:szCs w:val="28"/>
        </w:rPr>
        <w:t>На доске записаны слова: стр…на, л…пата, гр…бы, з…мля, мал…на, вет…р.</w:t>
      </w:r>
    </w:p>
    <w:p w:rsidR="005656E9" w:rsidRPr="00AC507E" w:rsidRDefault="005656E9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07E">
        <w:rPr>
          <w:rFonts w:ascii="Times New Roman" w:hAnsi="Times New Roman" w:cs="Times New Roman"/>
          <w:sz w:val="28"/>
          <w:szCs w:val="28"/>
        </w:rPr>
        <w:t>- Прочитайте их. Что общего в этих словах?</w:t>
      </w:r>
    </w:p>
    <w:p w:rsidR="005656E9" w:rsidRPr="00AC507E" w:rsidRDefault="005656E9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07E">
        <w:rPr>
          <w:rFonts w:ascii="Times New Roman" w:hAnsi="Times New Roman" w:cs="Times New Roman"/>
          <w:sz w:val="28"/>
          <w:szCs w:val="28"/>
        </w:rPr>
        <w:lastRenderedPageBreak/>
        <w:t>- Вставьте пропущенные буквы. На какие 2 группы можно разделить данные слова?</w:t>
      </w:r>
    </w:p>
    <w:p w:rsidR="005656E9" w:rsidRPr="00AC507E" w:rsidRDefault="005656E9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07E">
        <w:rPr>
          <w:rFonts w:ascii="Times New Roman" w:hAnsi="Times New Roman" w:cs="Times New Roman"/>
          <w:sz w:val="28"/>
          <w:szCs w:val="28"/>
        </w:rPr>
        <w:t>- Кто догадался, о каких словах мы сегодня будем говорить?</w:t>
      </w:r>
    </w:p>
    <w:p w:rsidR="00DC2667" w:rsidRPr="00AC507E" w:rsidRDefault="00DC2667" w:rsidP="00AC507E">
      <w:pPr>
        <w:pStyle w:val="a7"/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AC507E">
        <w:rPr>
          <w:rStyle w:val="a5"/>
          <w:rFonts w:ascii="Times New Roman" w:hAnsi="Times New Roman" w:cs="Times New Roman"/>
          <w:sz w:val="28"/>
          <w:szCs w:val="28"/>
        </w:rPr>
        <w:t>Вывод.</w:t>
      </w:r>
    </w:p>
    <w:p w:rsidR="00DC2667" w:rsidRPr="00AC507E" w:rsidRDefault="00B37847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2667" w:rsidRPr="00AC507E">
        <w:rPr>
          <w:rFonts w:ascii="Times New Roman" w:hAnsi="Times New Roman" w:cs="Times New Roman"/>
          <w:sz w:val="28"/>
          <w:szCs w:val="28"/>
        </w:rPr>
        <w:t>роблемное обучение активизирует мыслительную деятельность, без которой школьнику очень сложно учиться, тем более с интересом;</w:t>
      </w:r>
    </w:p>
    <w:p w:rsidR="00DC2667" w:rsidRPr="00AC507E" w:rsidRDefault="00DC2667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07E">
        <w:rPr>
          <w:rFonts w:ascii="Times New Roman" w:hAnsi="Times New Roman" w:cs="Times New Roman"/>
          <w:sz w:val="28"/>
          <w:szCs w:val="28"/>
        </w:rPr>
        <w:t>у большинства учащихся формируется положительная мотивация к изучению предметов, познавательный интерес;</w:t>
      </w:r>
      <w:r w:rsidR="00B37847">
        <w:rPr>
          <w:rFonts w:ascii="Times New Roman" w:hAnsi="Times New Roman" w:cs="Times New Roman"/>
          <w:sz w:val="28"/>
          <w:szCs w:val="28"/>
        </w:rPr>
        <w:t xml:space="preserve"> </w:t>
      </w:r>
      <w:r w:rsidRPr="00AC507E">
        <w:rPr>
          <w:rFonts w:ascii="Times New Roman" w:hAnsi="Times New Roman" w:cs="Times New Roman"/>
          <w:sz w:val="28"/>
          <w:szCs w:val="28"/>
        </w:rPr>
        <w:t>возрастает эффективность развития интеллектуальных и т</w:t>
      </w:r>
      <w:r w:rsidR="00B37847">
        <w:rPr>
          <w:rFonts w:ascii="Times New Roman" w:hAnsi="Times New Roman" w:cs="Times New Roman"/>
          <w:sz w:val="28"/>
          <w:szCs w:val="28"/>
        </w:rPr>
        <w:t>ворческих способностей учащихся.</w:t>
      </w:r>
    </w:p>
    <w:p w:rsidR="00FB611E" w:rsidRPr="00AC507E" w:rsidRDefault="00FB611E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3C35" w:rsidRPr="00AC507E" w:rsidRDefault="00FB611E" w:rsidP="00AC507E">
      <w:pPr>
        <w:pStyle w:val="a7"/>
        <w:spacing w:line="36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507E">
        <w:rPr>
          <w:rFonts w:ascii="Times New Roman" w:hAnsi="Times New Roman" w:cs="Times New Roman"/>
          <w:b/>
          <w:sz w:val="28"/>
          <w:szCs w:val="28"/>
        </w:rPr>
        <w:t>2.</w:t>
      </w:r>
      <w:r w:rsidR="00F33C35" w:rsidRPr="00AC507E">
        <w:rPr>
          <w:rStyle w:val="a5"/>
          <w:rFonts w:ascii="Times New Roman" w:hAnsi="Times New Roman" w:cs="Times New Roman"/>
          <w:sz w:val="28"/>
          <w:szCs w:val="28"/>
        </w:rPr>
        <w:t>Проектные технологии</w:t>
      </w:r>
    </w:p>
    <w:p w:rsidR="00F33C35" w:rsidRPr="00AC507E" w:rsidRDefault="00F33C35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07E">
        <w:rPr>
          <w:rFonts w:ascii="Times New Roman" w:hAnsi="Times New Roman" w:cs="Times New Roman"/>
          <w:sz w:val="28"/>
          <w:szCs w:val="28"/>
        </w:rPr>
        <w:t>Применяю и приемы проектной деятельности, так как данный метод стимулирует самостоятельность учащихся, их стремление к самовыражению,</w:t>
      </w:r>
    </w:p>
    <w:p w:rsidR="00F33C35" w:rsidRPr="00AC507E" w:rsidRDefault="00F33C35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07E">
        <w:rPr>
          <w:rFonts w:ascii="Times New Roman" w:hAnsi="Times New Roman" w:cs="Times New Roman"/>
          <w:sz w:val="28"/>
          <w:szCs w:val="28"/>
        </w:rPr>
        <w:t>формирует активное отношение к окружающему миру, сопереживание и сопричастность к нему, развивает коммуникативные качества.</w:t>
      </w:r>
    </w:p>
    <w:p w:rsidR="00FB611E" w:rsidRPr="00AC507E" w:rsidRDefault="00F33C35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7847">
        <w:rPr>
          <w:rFonts w:ascii="Times New Roman" w:hAnsi="Times New Roman" w:cs="Times New Roman"/>
          <w:b/>
          <w:i/>
          <w:sz w:val="28"/>
          <w:szCs w:val="28"/>
        </w:rPr>
        <w:t>Проект  «Здоровое питание».</w:t>
      </w:r>
      <w:r w:rsidRPr="00AC507E">
        <w:rPr>
          <w:rFonts w:ascii="Times New Roman" w:hAnsi="Times New Roman" w:cs="Times New Roman"/>
          <w:sz w:val="28"/>
          <w:szCs w:val="28"/>
        </w:rPr>
        <w:t xml:space="preserve"> </w:t>
      </w:r>
      <w:r w:rsidR="00FB611E" w:rsidRPr="00AC507E">
        <w:rPr>
          <w:rFonts w:ascii="Times New Roman" w:hAnsi="Times New Roman" w:cs="Times New Roman"/>
          <w:sz w:val="28"/>
          <w:szCs w:val="28"/>
        </w:rPr>
        <w:t>Цель проекта:</w:t>
      </w:r>
      <w:r w:rsidR="00FB611E" w:rsidRPr="00AC5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11E" w:rsidRPr="00AC507E">
        <w:rPr>
          <w:rFonts w:ascii="Times New Roman" w:hAnsi="Times New Roman" w:cs="Times New Roman"/>
          <w:sz w:val="28"/>
          <w:szCs w:val="28"/>
        </w:rPr>
        <w:t>формирование у детей понятия о здоровом питании.</w:t>
      </w:r>
    </w:p>
    <w:p w:rsidR="00F33C35" w:rsidRPr="00AC507E" w:rsidRDefault="00FB611E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507E">
        <w:rPr>
          <w:rFonts w:ascii="Times New Roman" w:hAnsi="Times New Roman" w:cs="Times New Roman"/>
          <w:sz w:val="28"/>
          <w:szCs w:val="28"/>
        </w:rPr>
        <w:t xml:space="preserve">Работа над данным проектом проводилась в несколько этапа.  Сначала мы определились с темой и содержанием проекта, сформировали рабочие группы. Затем обсудили план действий, </w:t>
      </w:r>
      <w:r w:rsidRPr="00AC507E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с помощью родителей и учителя работали  с различными источниками информации: энциклопедиями, справочной литературой, Интернетом. Собранный материал обрабатывался, и на классном часу состоялась презентация нашего проекта.</w:t>
      </w:r>
    </w:p>
    <w:p w:rsidR="0085322F" w:rsidRPr="00AC507E" w:rsidRDefault="0085322F" w:rsidP="00AC507E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C50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Вывод.</w:t>
      </w:r>
    </w:p>
    <w:p w:rsidR="00F33C35" w:rsidRPr="00AC507E" w:rsidRDefault="0085322F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507E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Включение школьников в проектную деятельность учит их размышлять, прогнозировать, предвидеть, формирует адекватную самооценку и, главное, происходит интенсивное развитие детей. А деятельность в свою очередь формирует мышление, умения, способности, межличностные отношения. </w:t>
      </w:r>
    </w:p>
    <w:p w:rsidR="00DC2667" w:rsidRPr="00AC507E" w:rsidRDefault="00DC2667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656E9" w:rsidRDefault="00B37847" w:rsidP="00AC507E">
      <w:pPr>
        <w:pStyle w:val="a7"/>
        <w:spacing w:line="360" w:lineRule="auto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6B34">
        <w:rPr>
          <w:rFonts w:ascii="Times New Roman" w:hAnsi="Times New Roman" w:cs="Times New Roman"/>
          <w:b/>
          <w:sz w:val="28"/>
          <w:szCs w:val="28"/>
        </w:rPr>
        <w:t>3.</w:t>
      </w:r>
      <w:r w:rsidRPr="00B37847">
        <w:rPr>
          <w:rFonts w:ascii="Times New Roman" w:hAnsi="Times New Roman" w:cs="Times New Roman"/>
          <w:sz w:val="28"/>
          <w:szCs w:val="28"/>
        </w:rPr>
        <w:t xml:space="preserve"> </w:t>
      </w:r>
      <w:r w:rsidRPr="00B37847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Игровые технологии</w:t>
      </w:r>
    </w:p>
    <w:p w:rsidR="00B37847" w:rsidRDefault="00B37847" w:rsidP="00B37847">
      <w:pPr>
        <w:pStyle w:val="a3"/>
        <w:shd w:val="clear" w:color="auto" w:fill="FFFFFF"/>
        <w:spacing w:before="0" w:beforeAutospacing="0" w:line="360" w:lineRule="auto"/>
        <w:rPr>
          <w:sz w:val="28"/>
          <w:szCs w:val="36"/>
        </w:rPr>
      </w:pPr>
      <w:r w:rsidRPr="00B37847">
        <w:rPr>
          <w:rStyle w:val="a5"/>
          <w:b w:val="0"/>
          <w:sz w:val="28"/>
          <w:szCs w:val="36"/>
        </w:rPr>
        <w:lastRenderedPageBreak/>
        <w:t>Игра</w:t>
      </w:r>
      <w:r w:rsidRPr="00B37847">
        <w:rPr>
          <w:rStyle w:val="a5"/>
          <w:sz w:val="28"/>
          <w:szCs w:val="36"/>
        </w:rPr>
        <w:t xml:space="preserve"> - </w:t>
      </w:r>
      <w:r w:rsidRPr="00B37847">
        <w:rPr>
          <w:sz w:val="28"/>
          <w:szCs w:val="36"/>
        </w:rPr>
        <w:t>одно из замечательных явлений жизни, деятельность, как будто бесполезная и вместе с тем необходимая. В современной педагогике игра, дидактическая игра</w:t>
      </w:r>
      <w:r>
        <w:rPr>
          <w:rFonts w:ascii="Arial" w:hAnsi="Arial" w:cs="Arial"/>
          <w:sz w:val="20"/>
        </w:rPr>
        <w:t xml:space="preserve"> </w:t>
      </w:r>
      <w:r w:rsidRPr="00B37847">
        <w:rPr>
          <w:sz w:val="28"/>
          <w:szCs w:val="36"/>
        </w:rPr>
        <w:t>используется в качестве самостоятельной технологии для освоения  понятия темы и даже раздела учебного предмета, а также как элемент более общей технологии.</w:t>
      </w:r>
    </w:p>
    <w:p w:rsidR="002F6B34" w:rsidRPr="00F80C25" w:rsidRDefault="00FF0505" w:rsidP="00F80C25">
      <w:pPr>
        <w:pStyle w:val="a3"/>
        <w:shd w:val="clear" w:color="auto" w:fill="FFFFFF"/>
        <w:spacing w:before="0" w:beforeAutospacing="0" w:line="360" w:lineRule="auto"/>
        <w:rPr>
          <w:sz w:val="28"/>
        </w:rPr>
      </w:pPr>
      <w:r>
        <w:rPr>
          <w:sz w:val="28"/>
        </w:rPr>
        <w:t>На уроке математики одна из наиболее любимых дидактических игр, используемых на этапе  устного счёта  «Волшебный мяч». Учитель бросает мяч ребёнку, называя пример, а поймавший мяч – должен назвать ответ. Данная игра позволяет в игровой форме повторить и закрепить изученные случаи сложения и вычитания, табличные случаи умножения и деления.</w:t>
      </w:r>
    </w:p>
    <w:p w:rsidR="002F6B34" w:rsidRDefault="002F6B34" w:rsidP="004513D6">
      <w:pPr>
        <w:pStyle w:val="2"/>
        <w:shd w:val="clear" w:color="auto" w:fill="FFFFFF"/>
        <w:spacing w:line="360" w:lineRule="auto"/>
        <w:rPr>
          <w:sz w:val="28"/>
          <w:szCs w:val="28"/>
        </w:rPr>
      </w:pPr>
      <w:r w:rsidRPr="002F6B34">
        <w:rPr>
          <w:sz w:val="28"/>
          <w:szCs w:val="28"/>
        </w:rPr>
        <w:t>4. Здоровьесберегающие технологии</w:t>
      </w:r>
    </w:p>
    <w:p w:rsidR="002F6B34" w:rsidRPr="002F6B34" w:rsidRDefault="002F6B34" w:rsidP="004513D6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sz w:val="20"/>
        </w:rPr>
      </w:pPr>
      <w:r w:rsidRPr="002F6B34">
        <w:rPr>
          <w:sz w:val="28"/>
          <w:szCs w:val="36"/>
        </w:rPr>
        <w:t xml:space="preserve">Здоровьесберегающие технологии применяются мной как в урочной деятельности, так и во внеурочной. На мой взгляд, формирование ответственного отношения к своему здоровью – необходимое условие успешности </w:t>
      </w:r>
      <w:r w:rsidR="00646500">
        <w:rPr>
          <w:sz w:val="28"/>
          <w:szCs w:val="36"/>
        </w:rPr>
        <w:t>современного человека. Здоровье</w:t>
      </w:r>
      <w:r w:rsidRPr="002F6B34">
        <w:rPr>
          <w:sz w:val="28"/>
          <w:szCs w:val="36"/>
        </w:rPr>
        <w:t>сберегающий подход</w:t>
      </w:r>
      <w:r w:rsidR="004513D6">
        <w:rPr>
          <w:rFonts w:ascii="Arial" w:hAnsi="Arial" w:cs="Arial"/>
          <w:sz w:val="20"/>
        </w:rPr>
        <w:t xml:space="preserve"> </w:t>
      </w:r>
      <w:r w:rsidRPr="002F6B34">
        <w:rPr>
          <w:sz w:val="28"/>
          <w:szCs w:val="36"/>
        </w:rPr>
        <w:t>прослеживается на всех этапах моего урока, поскольку предусматривает чёткое чередование видов деятельности.</w:t>
      </w:r>
    </w:p>
    <w:p w:rsidR="002F6B34" w:rsidRDefault="002F6B34" w:rsidP="004513D6">
      <w:pPr>
        <w:pStyle w:val="a3"/>
        <w:shd w:val="clear" w:color="auto" w:fill="FFFFFF"/>
        <w:spacing w:before="0" w:beforeAutospacing="0" w:line="360" w:lineRule="auto"/>
        <w:rPr>
          <w:sz w:val="28"/>
          <w:szCs w:val="36"/>
        </w:rPr>
      </w:pPr>
      <w:r w:rsidRPr="002F6B34">
        <w:rPr>
          <w:sz w:val="28"/>
          <w:szCs w:val="36"/>
        </w:rPr>
        <w:t>Считаю, что наша задача сегодня - научить ребенка различным приёмам и методам сохранения и укрепления своего здоровья. Свои уроки стараюсь строить, ставя перед собой и учениками именно эту цель: как</w:t>
      </w:r>
      <w:r>
        <w:rPr>
          <w:rFonts w:ascii="Arial" w:hAnsi="Arial" w:cs="Arial"/>
          <w:sz w:val="20"/>
        </w:rPr>
        <w:t xml:space="preserve"> </w:t>
      </w:r>
      <w:r w:rsidRPr="002F6B34">
        <w:rPr>
          <w:sz w:val="28"/>
          <w:szCs w:val="36"/>
        </w:rPr>
        <w:t>охранить и укрепить здоровье?</w:t>
      </w:r>
    </w:p>
    <w:p w:rsidR="002F6B34" w:rsidRPr="002F6B34" w:rsidRDefault="00AA4864" w:rsidP="004513D6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sz w:val="20"/>
        </w:rPr>
      </w:pPr>
      <w:r>
        <w:rPr>
          <w:sz w:val="28"/>
          <w:szCs w:val="36"/>
        </w:rPr>
        <w:t>Для этого использую приемы з</w:t>
      </w:r>
      <w:r w:rsidR="002F6B34" w:rsidRPr="002F6B34">
        <w:rPr>
          <w:sz w:val="28"/>
          <w:szCs w:val="36"/>
        </w:rPr>
        <w:t>доровьесберегающих технологий.</w:t>
      </w:r>
    </w:p>
    <w:p w:rsidR="002F6B34" w:rsidRPr="002F6B34" w:rsidRDefault="002F6B34" w:rsidP="004513D6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sz w:val="20"/>
        </w:rPr>
      </w:pPr>
      <w:r w:rsidRPr="002F6B34">
        <w:rPr>
          <w:sz w:val="28"/>
          <w:szCs w:val="36"/>
        </w:rPr>
        <w:t>1.Включаю элементы личностно-ориентированного обучения:</w:t>
      </w:r>
    </w:p>
    <w:p w:rsidR="002F6B34" w:rsidRPr="002F6B34" w:rsidRDefault="002F6B34" w:rsidP="004513D6">
      <w:pPr>
        <w:pStyle w:val="a3"/>
        <w:numPr>
          <w:ilvl w:val="0"/>
          <w:numId w:val="4"/>
        </w:numPr>
        <w:shd w:val="clear" w:color="auto" w:fill="FFFFFF"/>
        <w:spacing w:before="0" w:beforeAutospacing="0" w:line="360" w:lineRule="auto"/>
        <w:ind w:left="450"/>
        <w:rPr>
          <w:rFonts w:ascii="Arial" w:hAnsi="Arial" w:cs="Arial"/>
          <w:sz w:val="20"/>
        </w:rPr>
      </w:pPr>
      <w:r w:rsidRPr="002F6B34">
        <w:rPr>
          <w:sz w:val="28"/>
          <w:szCs w:val="36"/>
          <w:u w:val="single"/>
        </w:rPr>
        <w:t>Вхождение в рабочий день.</w:t>
      </w:r>
    </w:p>
    <w:p w:rsidR="002F6B34" w:rsidRPr="002F6B34" w:rsidRDefault="002F6B34" w:rsidP="004513D6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sz w:val="20"/>
        </w:rPr>
      </w:pPr>
      <w:r w:rsidRPr="002F6B34">
        <w:rPr>
          <w:sz w:val="28"/>
          <w:szCs w:val="36"/>
        </w:rPr>
        <w:t xml:space="preserve">Начиная уже с 1-го класса для ускорения вхождения ребёнка в учебный день, я учу детей чаще улыбаться. Наше правило: «Хочешь обрести друзей – </w:t>
      </w:r>
      <w:r w:rsidRPr="002F6B34">
        <w:rPr>
          <w:sz w:val="28"/>
          <w:szCs w:val="36"/>
        </w:rPr>
        <w:lastRenderedPageBreak/>
        <w:t>улыбайся!»</w:t>
      </w:r>
      <w:r w:rsidR="004513D6">
        <w:rPr>
          <w:sz w:val="28"/>
          <w:szCs w:val="36"/>
        </w:rPr>
        <w:t>.</w:t>
      </w:r>
      <w:r w:rsidR="004513D6">
        <w:rPr>
          <w:rFonts w:ascii="Arial" w:hAnsi="Arial" w:cs="Arial"/>
          <w:sz w:val="20"/>
        </w:rPr>
        <w:t xml:space="preserve"> </w:t>
      </w:r>
      <w:r w:rsidRPr="002F6B34">
        <w:rPr>
          <w:sz w:val="28"/>
          <w:szCs w:val="36"/>
        </w:rPr>
        <w:t>При поздравлении с днём рождения, каждый называет только положительные качества именинника.</w:t>
      </w:r>
    </w:p>
    <w:p w:rsidR="002F6B34" w:rsidRPr="002F6B34" w:rsidRDefault="002F6B34" w:rsidP="004513D6">
      <w:pPr>
        <w:pStyle w:val="a3"/>
        <w:numPr>
          <w:ilvl w:val="0"/>
          <w:numId w:val="5"/>
        </w:numPr>
        <w:shd w:val="clear" w:color="auto" w:fill="FFFFFF"/>
        <w:spacing w:before="0" w:beforeAutospacing="0" w:line="360" w:lineRule="auto"/>
        <w:ind w:left="450"/>
        <w:rPr>
          <w:rFonts w:ascii="Arial" w:hAnsi="Arial" w:cs="Arial"/>
          <w:sz w:val="20"/>
        </w:rPr>
      </w:pPr>
      <w:r w:rsidRPr="002F6B34">
        <w:rPr>
          <w:sz w:val="28"/>
          <w:szCs w:val="36"/>
        </w:rPr>
        <w:t>Создание ситуации выбора и успеха.</w:t>
      </w:r>
    </w:p>
    <w:p w:rsidR="002F6B34" w:rsidRPr="002F6B34" w:rsidRDefault="002F6B34" w:rsidP="004513D6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sz w:val="20"/>
        </w:rPr>
      </w:pPr>
      <w:r w:rsidRPr="002F6B34">
        <w:rPr>
          <w:sz w:val="28"/>
          <w:szCs w:val="36"/>
        </w:rPr>
        <w:t>Создание благоприятного эмоционально-психологического микроклимата на уроках и внеклассных мероприятиях также играет важную роль.</w:t>
      </w:r>
    </w:p>
    <w:p w:rsidR="002F6B34" w:rsidRPr="002F6B34" w:rsidRDefault="002F6B34" w:rsidP="004513D6">
      <w:pPr>
        <w:pStyle w:val="a3"/>
        <w:numPr>
          <w:ilvl w:val="0"/>
          <w:numId w:val="6"/>
        </w:numPr>
        <w:shd w:val="clear" w:color="auto" w:fill="FFFFFF"/>
        <w:spacing w:before="0" w:beforeAutospacing="0" w:line="360" w:lineRule="auto"/>
        <w:ind w:left="450"/>
        <w:rPr>
          <w:rFonts w:ascii="Arial" w:hAnsi="Arial" w:cs="Arial"/>
          <w:sz w:val="20"/>
        </w:rPr>
      </w:pPr>
      <w:r w:rsidRPr="002F6B34">
        <w:rPr>
          <w:sz w:val="28"/>
          <w:szCs w:val="36"/>
        </w:rPr>
        <w:t>Использование приемов рефлексии.</w:t>
      </w:r>
    </w:p>
    <w:p w:rsidR="002F6B34" w:rsidRPr="002F6B34" w:rsidRDefault="002F6B34" w:rsidP="004513D6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sz w:val="20"/>
        </w:rPr>
      </w:pPr>
      <w:r w:rsidRPr="002F6B34">
        <w:rPr>
          <w:sz w:val="28"/>
          <w:szCs w:val="36"/>
        </w:rPr>
        <w:t>-Что на вас произвело наибольшее впечатление?</w:t>
      </w:r>
    </w:p>
    <w:p w:rsidR="002F6B34" w:rsidRPr="002F6B34" w:rsidRDefault="002F6B34" w:rsidP="004513D6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sz w:val="20"/>
        </w:rPr>
      </w:pPr>
      <w:r w:rsidRPr="002F6B34">
        <w:rPr>
          <w:sz w:val="28"/>
          <w:szCs w:val="36"/>
        </w:rPr>
        <w:t>- Что получилось лучше всего?</w:t>
      </w:r>
    </w:p>
    <w:p w:rsidR="002F6B34" w:rsidRPr="002F6B34" w:rsidRDefault="002F6B34" w:rsidP="004513D6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sz w:val="20"/>
        </w:rPr>
      </w:pPr>
      <w:r w:rsidRPr="002F6B34">
        <w:rPr>
          <w:sz w:val="28"/>
          <w:szCs w:val="36"/>
        </w:rPr>
        <w:t>- Какие задания показались наиболее интересными?</w:t>
      </w:r>
    </w:p>
    <w:p w:rsidR="002F6B34" w:rsidRPr="002F6B34" w:rsidRDefault="002F6B34" w:rsidP="004513D6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sz w:val="20"/>
        </w:rPr>
      </w:pPr>
      <w:r w:rsidRPr="002F6B34">
        <w:rPr>
          <w:sz w:val="28"/>
          <w:szCs w:val="36"/>
        </w:rPr>
        <w:t>- Что вызвало затруднения?</w:t>
      </w:r>
    </w:p>
    <w:p w:rsidR="002F6B34" w:rsidRPr="002F6B34" w:rsidRDefault="002F6B34" w:rsidP="004513D6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sz w:val="20"/>
        </w:rPr>
      </w:pPr>
      <w:r w:rsidRPr="002F6B34">
        <w:rPr>
          <w:sz w:val="28"/>
          <w:szCs w:val="36"/>
        </w:rPr>
        <w:t>- Пригодятся ли вам знания сегодняшнего урока в дальнейшем?</w:t>
      </w:r>
    </w:p>
    <w:p w:rsidR="002F6B34" w:rsidRPr="002F6B34" w:rsidRDefault="002F6B34" w:rsidP="004513D6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sz w:val="20"/>
        </w:rPr>
      </w:pPr>
      <w:r w:rsidRPr="002F6B34">
        <w:rPr>
          <w:rStyle w:val="a5"/>
          <w:sz w:val="28"/>
          <w:szCs w:val="36"/>
        </w:rPr>
        <w:t>2. </w:t>
      </w:r>
      <w:r w:rsidRPr="002F6B34">
        <w:rPr>
          <w:sz w:val="28"/>
          <w:szCs w:val="36"/>
        </w:rPr>
        <w:t>Использую проведение физкультминуток.</w:t>
      </w:r>
    </w:p>
    <w:p w:rsidR="00CE03BA" w:rsidRDefault="002F6B34" w:rsidP="004513D6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sz w:val="20"/>
        </w:rPr>
      </w:pPr>
      <w:r w:rsidRPr="002F6B34">
        <w:rPr>
          <w:sz w:val="28"/>
          <w:szCs w:val="36"/>
        </w:rPr>
        <w:t>Вывод:</w:t>
      </w:r>
      <w:r w:rsidR="00CE03BA">
        <w:rPr>
          <w:rFonts w:ascii="Arial" w:hAnsi="Arial" w:cs="Arial"/>
          <w:sz w:val="20"/>
        </w:rPr>
        <w:t xml:space="preserve"> </w:t>
      </w:r>
    </w:p>
    <w:p w:rsidR="002F6B34" w:rsidRPr="002F6B34" w:rsidRDefault="002F6B34" w:rsidP="004513D6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sz w:val="20"/>
        </w:rPr>
      </w:pPr>
      <w:r w:rsidRPr="002F6B34">
        <w:rPr>
          <w:sz w:val="28"/>
          <w:szCs w:val="36"/>
        </w:rPr>
        <w:t>Комплексное использование здоровьесберегающих технологий в учебном и воспитательном процессе позволяет снизить утомляемость, улучшает эмоциональный настрой и повышает работоспособность младших</w:t>
      </w:r>
      <w:r w:rsidR="004513D6">
        <w:rPr>
          <w:rFonts w:ascii="Arial" w:hAnsi="Arial" w:cs="Arial"/>
          <w:sz w:val="20"/>
        </w:rPr>
        <w:t xml:space="preserve"> </w:t>
      </w:r>
      <w:r w:rsidRPr="002F6B34">
        <w:rPr>
          <w:sz w:val="28"/>
          <w:szCs w:val="36"/>
        </w:rPr>
        <w:t>школьников, а это в свою очередь способствует сохранению и укреплению</w:t>
      </w:r>
      <w:r w:rsidR="004513D6">
        <w:rPr>
          <w:rFonts w:ascii="Arial" w:hAnsi="Arial" w:cs="Arial"/>
          <w:sz w:val="20"/>
        </w:rPr>
        <w:t xml:space="preserve"> </w:t>
      </w:r>
      <w:r w:rsidRPr="002F6B34">
        <w:rPr>
          <w:sz w:val="28"/>
          <w:szCs w:val="36"/>
        </w:rPr>
        <w:t>их здоровья.</w:t>
      </w:r>
      <w:r w:rsidR="004513D6">
        <w:rPr>
          <w:rFonts w:ascii="Arial" w:hAnsi="Arial" w:cs="Arial"/>
          <w:sz w:val="20"/>
        </w:rPr>
        <w:t xml:space="preserve"> </w:t>
      </w:r>
      <w:r w:rsidRPr="002F6B34">
        <w:rPr>
          <w:sz w:val="28"/>
          <w:szCs w:val="36"/>
        </w:rPr>
        <w:t>В заключение, хочется сказать: «Чтобы сделать ребёнка умным и рассудительным, сделайте его крепким и здоровым».</w:t>
      </w:r>
    </w:p>
    <w:p w:rsidR="00B847D1" w:rsidRPr="00B847D1" w:rsidRDefault="00B847D1" w:rsidP="00B847D1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sz w:val="20"/>
        </w:rPr>
      </w:pPr>
      <w:r w:rsidRPr="00B847D1">
        <w:rPr>
          <w:sz w:val="28"/>
          <w:szCs w:val="36"/>
        </w:rPr>
        <w:t>Таким образом, можно сделать вывод, что данные технологии, которые я эффективно использую, позволили мне, как учителю, спланировать свою</w:t>
      </w:r>
      <w:r>
        <w:rPr>
          <w:rFonts w:ascii="Arial" w:hAnsi="Arial" w:cs="Arial"/>
          <w:sz w:val="20"/>
        </w:rPr>
        <w:t xml:space="preserve"> </w:t>
      </w:r>
      <w:r w:rsidRPr="00B847D1">
        <w:rPr>
          <w:sz w:val="28"/>
          <w:szCs w:val="36"/>
        </w:rPr>
        <w:t>работу, которая направлена на достижение цели</w:t>
      </w:r>
      <w:r w:rsidRPr="00B847D1">
        <w:rPr>
          <w:rFonts w:ascii="Arial" w:hAnsi="Arial" w:cs="Arial"/>
          <w:sz w:val="20"/>
        </w:rPr>
        <w:t> </w:t>
      </w:r>
      <w:r w:rsidRPr="00B847D1">
        <w:rPr>
          <w:sz w:val="28"/>
          <w:szCs w:val="36"/>
        </w:rPr>
        <w:t xml:space="preserve">современного начального образования – развитие личности ребенка, выявление его творческих </w:t>
      </w:r>
      <w:r w:rsidRPr="00B847D1">
        <w:rPr>
          <w:sz w:val="28"/>
          <w:szCs w:val="36"/>
        </w:rPr>
        <w:lastRenderedPageBreak/>
        <w:t>возможностей, сохранение физического и психического здоровья и добиться хороших результатов</w:t>
      </w:r>
      <w:r w:rsidR="00646500">
        <w:rPr>
          <w:sz w:val="28"/>
          <w:szCs w:val="36"/>
        </w:rPr>
        <w:t>.</w:t>
      </w:r>
    </w:p>
    <w:p w:rsidR="003F58B6" w:rsidRPr="00646500" w:rsidRDefault="00B847D1" w:rsidP="00646500">
      <w:pPr>
        <w:pStyle w:val="a3"/>
        <w:shd w:val="clear" w:color="auto" w:fill="FFFFFF"/>
        <w:spacing w:before="0" w:beforeAutospacing="0" w:line="360" w:lineRule="auto"/>
        <w:rPr>
          <w:rFonts w:ascii="Arial" w:hAnsi="Arial" w:cs="Arial"/>
          <w:sz w:val="20"/>
        </w:rPr>
      </w:pPr>
      <w:r w:rsidRPr="00B847D1">
        <w:rPr>
          <w:sz w:val="28"/>
          <w:szCs w:val="36"/>
        </w:rPr>
        <w:t>Сосредотачивая усилия на повышении качества и эффективности учебной и воспитательной работы средствами инновационных технологий, я добиваюсь высоких результатов в предметных олимпиадах, творческих интеллектуальных конкурсах, что способствует развитию познавательных интересов, активности и творческих способностей учащихся.</w:t>
      </w:r>
    </w:p>
    <w:p w:rsidR="00AD2E99" w:rsidRPr="00AC507E" w:rsidRDefault="00AD2E99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4408" w:rsidRPr="00AC507E" w:rsidRDefault="00054408" w:rsidP="00AC507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54408" w:rsidRPr="00AC507E" w:rsidSect="00B37847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D91" w:rsidRDefault="00E03D91" w:rsidP="00CE03BA">
      <w:pPr>
        <w:spacing w:after="0" w:line="240" w:lineRule="auto"/>
      </w:pPr>
      <w:r>
        <w:separator/>
      </w:r>
    </w:p>
  </w:endnote>
  <w:endnote w:type="continuationSeparator" w:id="1">
    <w:p w:rsidR="00E03D91" w:rsidRDefault="00E03D91" w:rsidP="00CE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756"/>
      <w:docPartObj>
        <w:docPartGallery w:val="Page Numbers (Bottom of Page)"/>
        <w:docPartUnique/>
      </w:docPartObj>
    </w:sdtPr>
    <w:sdtContent>
      <w:p w:rsidR="00CE03BA" w:rsidRDefault="00910D6B">
        <w:pPr>
          <w:pStyle w:val="aa"/>
          <w:jc w:val="center"/>
        </w:pPr>
        <w:fldSimple w:instr=" PAGE   \* MERGEFORMAT ">
          <w:r w:rsidR="00EB304F">
            <w:rPr>
              <w:noProof/>
            </w:rPr>
            <w:t>3</w:t>
          </w:r>
        </w:fldSimple>
      </w:p>
    </w:sdtContent>
  </w:sdt>
  <w:p w:rsidR="00CE03BA" w:rsidRDefault="00CE03B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D91" w:rsidRDefault="00E03D91" w:rsidP="00CE03BA">
      <w:pPr>
        <w:spacing w:after="0" w:line="240" w:lineRule="auto"/>
      </w:pPr>
      <w:r>
        <w:separator/>
      </w:r>
    </w:p>
  </w:footnote>
  <w:footnote w:type="continuationSeparator" w:id="1">
    <w:p w:rsidR="00E03D91" w:rsidRDefault="00E03D91" w:rsidP="00CE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86D"/>
    <w:multiLevelType w:val="multilevel"/>
    <w:tmpl w:val="4B9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F66409"/>
    <w:multiLevelType w:val="hybridMultilevel"/>
    <w:tmpl w:val="DDE2C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E3580"/>
    <w:multiLevelType w:val="multilevel"/>
    <w:tmpl w:val="5C58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89278D"/>
    <w:multiLevelType w:val="multilevel"/>
    <w:tmpl w:val="1DDC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374BC"/>
    <w:multiLevelType w:val="hybridMultilevel"/>
    <w:tmpl w:val="FB1E3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24060"/>
    <w:multiLevelType w:val="multilevel"/>
    <w:tmpl w:val="DA6E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E99"/>
    <w:rsid w:val="00054408"/>
    <w:rsid w:val="002F6B34"/>
    <w:rsid w:val="00372804"/>
    <w:rsid w:val="003E440D"/>
    <w:rsid w:val="003F58B6"/>
    <w:rsid w:val="004513D6"/>
    <w:rsid w:val="00451701"/>
    <w:rsid w:val="005656E9"/>
    <w:rsid w:val="00646500"/>
    <w:rsid w:val="006A1674"/>
    <w:rsid w:val="006B746C"/>
    <w:rsid w:val="00717C92"/>
    <w:rsid w:val="00732291"/>
    <w:rsid w:val="007A55DC"/>
    <w:rsid w:val="0085322F"/>
    <w:rsid w:val="00910D6B"/>
    <w:rsid w:val="00984C59"/>
    <w:rsid w:val="00A74F85"/>
    <w:rsid w:val="00AA4864"/>
    <w:rsid w:val="00AB571B"/>
    <w:rsid w:val="00AC507E"/>
    <w:rsid w:val="00AD2E99"/>
    <w:rsid w:val="00AF2A4F"/>
    <w:rsid w:val="00B37847"/>
    <w:rsid w:val="00B81F83"/>
    <w:rsid w:val="00B847D1"/>
    <w:rsid w:val="00BA5251"/>
    <w:rsid w:val="00C13D79"/>
    <w:rsid w:val="00CD769F"/>
    <w:rsid w:val="00CE03BA"/>
    <w:rsid w:val="00DC2667"/>
    <w:rsid w:val="00E03D91"/>
    <w:rsid w:val="00EB304F"/>
    <w:rsid w:val="00F33C35"/>
    <w:rsid w:val="00F75EEF"/>
    <w:rsid w:val="00F80C25"/>
    <w:rsid w:val="00FB611E"/>
    <w:rsid w:val="00FE4A5F"/>
    <w:rsid w:val="00FF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08"/>
  </w:style>
  <w:style w:type="paragraph" w:styleId="1">
    <w:name w:val="heading 1"/>
    <w:basedOn w:val="a"/>
    <w:next w:val="a"/>
    <w:link w:val="10"/>
    <w:qFormat/>
    <w:rsid w:val="00AD2E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F6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E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rsid w:val="00AD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732291"/>
    <w:rPr>
      <w:rFonts w:cs="Times New Roman"/>
    </w:rPr>
  </w:style>
  <w:style w:type="paragraph" w:customStyle="1" w:styleId="c0">
    <w:name w:val="c0"/>
    <w:basedOn w:val="a"/>
    <w:rsid w:val="0073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7C92"/>
    <w:rPr>
      <w:color w:val="0000FF"/>
      <w:u w:val="single"/>
    </w:rPr>
  </w:style>
  <w:style w:type="character" w:styleId="a5">
    <w:name w:val="Strong"/>
    <w:basedOn w:val="a0"/>
    <w:uiPriority w:val="22"/>
    <w:qFormat/>
    <w:rsid w:val="00DC2667"/>
    <w:rPr>
      <w:b/>
      <w:bCs/>
    </w:rPr>
  </w:style>
  <w:style w:type="paragraph" w:styleId="a6">
    <w:name w:val="List Paragraph"/>
    <w:basedOn w:val="a"/>
    <w:uiPriority w:val="34"/>
    <w:qFormat/>
    <w:rsid w:val="00FB611E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AC50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F6B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E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E03BA"/>
  </w:style>
  <w:style w:type="paragraph" w:styleId="aa">
    <w:name w:val="footer"/>
    <w:basedOn w:val="a"/>
    <w:link w:val="ab"/>
    <w:uiPriority w:val="99"/>
    <w:unhideWhenUsed/>
    <w:rsid w:val="00CE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0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Салыковы</dc:creator>
  <cp:lastModifiedBy>Салыковы</cp:lastModifiedBy>
  <cp:revision>15</cp:revision>
  <cp:lastPrinted>2021-12-20T17:21:00Z</cp:lastPrinted>
  <dcterms:created xsi:type="dcterms:W3CDTF">2021-12-09T18:29:00Z</dcterms:created>
  <dcterms:modified xsi:type="dcterms:W3CDTF">2021-12-20T17:23:00Z</dcterms:modified>
</cp:coreProperties>
</file>